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48" w:rsidRPr="007321E0" w:rsidRDefault="00222248" w:rsidP="00222248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321E0">
        <w:rPr>
          <w:rFonts w:ascii="Times New Roman" w:hAnsi="Times New Roman"/>
          <w:b/>
          <w:sz w:val="24"/>
          <w:szCs w:val="24"/>
        </w:rPr>
        <w:t>Карта учебно-методической обеспеченности дисциплины</w:t>
      </w:r>
    </w:p>
    <w:p w:rsidR="00222248" w:rsidRPr="007321E0" w:rsidRDefault="00222248" w:rsidP="00222248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1E0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="009B6DB1">
        <w:rPr>
          <w:rFonts w:ascii="Times New Roman" w:hAnsi="Times New Roman"/>
          <w:b/>
          <w:sz w:val="24"/>
          <w:szCs w:val="24"/>
          <w:lang w:val="kk-KZ"/>
        </w:rPr>
        <w:t>стресс</w:t>
      </w:r>
      <w:proofErr w:type="gramEnd"/>
      <w:r w:rsidR="009B6DB1">
        <w:rPr>
          <w:rFonts w:ascii="Times New Roman" w:hAnsi="Times New Roman"/>
          <w:b/>
          <w:sz w:val="24"/>
          <w:szCs w:val="24"/>
          <w:lang w:val="kk-KZ"/>
        </w:rPr>
        <w:t xml:space="preserve"> және денсаулық психологиясы</w:t>
      </w:r>
      <w:r w:rsidRPr="007321E0">
        <w:rPr>
          <w:rFonts w:ascii="Times New Roman" w:hAnsi="Times New Roman"/>
          <w:b/>
          <w:sz w:val="24"/>
          <w:szCs w:val="24"/>
        </w:rPr>
        <w:t>»</w:t>
      </w:r>
    </w:p>
    <w:p w:rsidR="00222248" w:rsidRPr="007321E0" w:rsidRDefault="00222248" w:rsidP="00222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9"/>
        <w:gridCol w:w="4440"/>
        <w:gridCol w:w="992"/>
        <w:gridCol w:w="1134"/>
        <w:gridCol w:w="1134"/>
      </w:tblGrid>
      <w:tr w:rsidR="00222248" w:rsidRPr="007321E0" w:rsidTr="00222248">
        <w:trPr>
          <w:trHeight w:val="148"/>
        </w:trPr>
        <w:tc>
          <w:tcPr>
            <w:tcW w:w="737" w:type="dxa"/>
            <w:vMerge w:val="restart"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222248" w:rsidRPr="007321E0" w:rsidRDefault="00C63659" w:rsidP="0089330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4440" w:type="dxa"/>
            <w:vMerge w:val="restart"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Название учебника, авторы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в </w:t>
            </w:r>
            <w:proofErr w:type="spellStart"/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бибилиотеке</w:t>
            </w:r>
            <w:proofErr w:type="spellEnd"/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КазНУ</w:t>
            </w:r>
            <w:proofErr w:type="spellEnd"/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 xml:space="preserve"> им. аль-Фараби</w:t>
            </w:r>
          </w:p>
        </w:tc>
        <w:tc>
          <w:tcPr>
            <w:tcW w:w="1134" w:type="dxa"/>
          </w:tcPr>
          <w:p w:rsidR="00222248" w:rsidRPr="007321E0" w:rsidRDefault="00222248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Электронный вариант книги</w:t>
            </w:r>
          </w:p>
        </w:tc>
      </w:tr>
      <w:tr w:rsidR="00222248" w:rsidRPr="007321E0" w:rsidTr="00222248">
        <w:trPr>
          <w:trHeight w:val="148"/>
        </w:trPr>
        <w:tc>
          <w:tcPr>
            <w:tcW w:w="737" w:type="dxa"/>
            <w:vMerge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shd w:val="clear" w:color="auto" w:fill="auto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доп-ная</w:t>
            </w:r>
            <w:proofErr w:type="spellEnd"/>
          </w:p>
        </w:tc>
        <w:tc>
          <w:tcPr>
            <w:tcW w:w="1134" w:type="dxa"/>
          </w:tcPr>
          <w:p w:rsidR="00222248" w:rsidRPr="007321E0" w:rsidRDefault="00222248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3E73" w:rsidRPr="007321E0" w:rsidTr="00222248">
        <w:trPr>
          <w:trHeight w:val="1030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176"/>
                <w:tab w:val="left" w:pos="453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</w:rPr>
              <w:t xml:space="preserve">Щербатых Ю.В. Психология стресса и методы </w:t>
            </w: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коррекции.СПб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>, 2006</w:t>
            </w:r>
          </w:p>
          <w:p w:rsidR="00413E73" w:rsidRPr="00B73617" w:rsidRDefault="00413E73" w:rsidP="00B73617">
            <w:pPr>
              <w:tabs>
                <w:tab w:val="left" w:pos="176"/>
                <w:tab w:val="left" w:pos="276"/>
              </w:tabs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847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176"/>
              </w:tabs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</w:rPr>
              <w:t>Психология здоровья/п.р. Никифорова. Спб, 2006</w:t>
            </w:r>
          </w:p>
          <w:p w:rsidR="00413E73" w:rsidRPr="00B73617" w:rsidRDefault="00413E73" w:rsidP="00B73617">
            <w:pPr>
              <w:tabs>
                <w:tab w:val="left" w:pos="176"/>
                <w:tab w:val="left" w:pos="453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962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176"/>
                <w:tab w:val="left" w:pos="453"/>
              </w:tabs>
              <w:ind w:left="79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     Бодров В.А.</w:t>
            </w:r>
            <w:r w:rsidRPr="00B7361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  Психологический стресс: развитие и преодоление. М</w:t>
            </w:r>
            <w:r w:rsidRPr="00B736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2006</w:t>
            </w:r>
          </w:p>
          <w:p w:rsidR="00413E73" w:rsidRPr="00B73617" w:rsidRDefault="00413E73" w:rsidP="00B73617">
            <w:pPr>
              <w:pStyle w:val="4"/>
              <w:shd w:val="clear" w:color="auto" w:fill="auto"/>
              <w:tabs>
                <w:tab w:val="left" w:pos="176"/>
              </w:tabs>
              <w:spacing w:after="0" w:line="226" w:lineRule="exact"/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923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176"/>
              </w:tabs>
              <w:autoSpaceDE w:val="0"/>
              <w:autoSpaceDN w:val="0"/>
              <w:adjustRightInd w:val="0"/>
              <w:ind w:left="7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>Волоскова</w:t>
            </w:r>
            <w:proofErr w:type="spellEnd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 xml:space="preserve"> Н.Н.,  </w:t>
            </w:r>
            <w:proofErr w:type="spellStart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>Н.И.Глушкова</w:t>
            </w:r>
            <w:proofErr w:type="spellEnd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>Куксова</w:t>
            </w:r>
            <w:proofErr w:type="spellEnd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 xml:space="preserve"> Н.А.Психология стресса: Учебное пособие. М., 2005</w:t>
            </w:r>
          </w:p>
          <w:p w:rsidR="00413E73" w:rsidRPr="00B73617" w:rsidRDefault="00413E73" w:rsidP="00B73617">
            <w:pPr>
              <w:tabs>
                <w:tab w:val="left" w:pos="176"/>
                <w:tab w:val="left" w:pos="453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923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pStyle w:val="1"/>
              <w:tabs>
                <w:tab w:val="left" w:pos="176"/>
              </w:tabs>
              <w:ind w:left="79"/>
              <w:rPr>
                <w:b w:val="0"/>
                <w:szCs w:val="24"/>
              </w:rPr>
            </w:pPr>
            <w:r w:rsidRPr="00B73617">
              <w:rPr>
                <w:b w:val="0"/>
                <w:szCs w:val="24"/>
              </w:rPr>
              <w:t xml:space="preserve">Черепанова Е. Психологический </w:t>
            </w:r>
            <w:proofErr w:type="spellStart"/>
            <w:proofErr w:type="gramStart"/>
            <w:r w:rsidRPr="00B73617">
              <w:rPr>
                <w:b w:val="0"/>
                <w:szCs w:val="24"/>
              </w:rPr>
              <w:t>стресс:помоги</w:t>
            </w:r>
            <w:proofErr w:type="spellEnd"/>
            <w:proofErr w:type="gramEnd"/>
            <w:r w:rsidRPr="00B73617">
              <w:rPr>
                <w:b w:val="0"/>
                <w:szCs w:val="24"/>
              </w:rPr>
              <w:t xml:space="preserve"> себе и </w:t>
            </w:r>
            <w:proofErr w:type="spellStart"/>
            <w:r w:rsidRPr="00B73617">
              <w:rPr>
                <w:b w:val="0"/>
                <w:szCs w:val="24"/>
              </w:rPr>
              <w:t>ребенку.М</w:t>
            </w:r>
            <w:proofErr w:type="spellEnd"/>
            <w:r w:rsidRPr="00B73617">
              <w:rPr>
                <w:b w:val="0"/>
                <w:szCs w:val="24"/>
              </w:rPr>
              <w:t>, 1997</w:t>
            </w:r>
          </w:p>
          <w:p w:rsidR="00413E73" w:rsidRPr="00B73617" w:rsidRDefault="00413E73" w:rsidP="00B73617">
            <w:pPr>
              <w:shd w:val="clear" w:color="auto" w:fill="FFFFFF"/>
              <w:tabs>
                <w:tab w:val="left" w:pos="176"/>
                <w:tab w:val="left" w:pos="337"/>
                <w:tab w:val="left" w:pos="667"/>
              </w:tabs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B73617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B73617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923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176"/>
                <w:tab w:val="left" w:pos="276"/>
              </w:tabs>
              <w:ind w:left="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6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Монина Г.Б., Раналла Н.В. </w:t>
            </w:r>
          </w:p>
          <w:p w:rsidR="00413E73" w:rsidRPr="00B73617" w:rsidRDefault="00B73617" w:rsidP="00B73617">
            <w:pPr>
              <w:tabs>
                <w:tab w:val="left" w:pos="176"/>
                <w:tab w:val="left" w:pos="453"/>
              </w:tabs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  <w:lang w:val="kk-KZ"/>
              </w:rPr>
              <w:t>Тренинг «Ресурсы стрессоустойчивости» Спб, 2009</w:t>
            </w:r>
          </w:p>
        </w:tc>
        <w:tc>
          <w:tcPr>
            <w:tcW w:w="992" w:type="dxa"/>
            <w:shd w:val="clear" w:color="auto" w:fill="auto"/>
          </w:tcPr>
          <w:p w:rsidR="00413E73" w:rsidRPr="007321E0" w:rsidRDefault="00B73617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B73617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1038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pStyle w:val="4"/>
              <w:shd w:val="clear" w:color="auto" w:fill="auto"/>
              <w:tabs>
                <w:tab w:val="left" w:pos="176"/>
              </w:tabs>
              <w:spacing w:after="0" w:line="226" w:lineRule="exact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617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стресса: практикум/сост. Р.В.Куприянов, Ю.М.Кузьмина.- Казань, 212 </w:t>
            </w:r>
          </w:p>
          <w:p w:rsidR="00413E73" w:rsidRPr="00B73617" w:rsidRDefault="00413E73" w:rsidP="00B73617">
            <w:pPr>
              <w:shd w:val="clear" w:color="auto" w:fill="FFFFFF"/>
              <w:tabs>
                <w:tab w:val="left" w:pos="176"/>
                <w:tab w:val="left" w:pos="337"/>
                <w:tab w:val="left" w:pos="667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B73617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B7361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1038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</w:rPr>
              <w:t xml:space="preserve">Абрамова Г.С., </w:t>
            </w: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Юдчиц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 xml:space="preserve"> Ю.А. Психология в медицине. Учебное пособие. М., 1998</w:t>
            </w:r>
          </w:p>
          <w:p w:rsidR="00413E73" w:rsidRPr="00B73617" w:rsidRDefault="00413E73" w:rsidP="00B73617">
            <w:pPr>
              <w:pStyle w:val="4"/>
              <w:shd w:val="clear" w:color="auto" w:fill="auto"/>
              <w:tabs>
                <w:tab w:val="left" w:pos="567"/>
              </w:tabs>
              <w:spacing w:after="0" w:line="226" w:lineRule="exact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3E73" w:rsidRPr="007321E0" w:rsidRDefault="00413E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222248">
        <w:trPr>
          <w:trHeight w:val="870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</w:rPr>
              <w:t xml:space="preserve">Кадыров Р.В. Посттравматическое стрессовое расстройство. Состояние проблемы, психодиагностика и </w:t>
            </w:r>
            <w:r w:rsidRPr="00B736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психологическая </w:t>
            </w:r>
            <w:proofErr w:type="spellStart"/>
            <w:proofErr w:type="gramStart"/>
            <w:r w:rsidRPr="00B73617">
              <w:rPr>
                <w:rFonts w:ascii="Times New Roman" w:hAnsi="Times New Roman"/>
                <w:sz w:val="24"/>
                <w:szCs w:val="24"/>
              </w:rPr>
              <w:t>помощь.СПб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B73617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413E73" w:rsidRPr="00B73617" w:rsidRDefault="00413E73" w:rsidP="00B73617">
            <w:pPr>
              <w:shd w:val="clear" w:color="auto" w:fill="FFFFFF"/>
              <w:tabs>
                <w:tab w:val="left" w:pos="0"/>
                <w:tab w:val="left" w:pos="33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413E73" w:rsidRPr="007321E0" w:rsidTr="00C25425">
        <w:trPr>
          <w:trHeight w:val="415"/>
        </w:trPr>
        <w:tc>
          <w:tcPr>
            <w:tcW w:w="737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769" w:type="dxa"/>
            <w:shd w:val="clear" w:color="auto" w:fill="auto"/>
          </w:tcPr>
          <w:p w:rsidR="00413E73" w:rsidRDefault="00413E73">
            <w:r w:rsidRPr="001C2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Каменюкин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 xml:space="preserve"> А.Г., Ковпак Д.В.   </w:t>
            </w: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Антистресс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>-тренинг-СПб, 2008</w:t>
            </w:r>
          </w:p>
          <w:p w:rsidR="00413E73" w:rsidRPr="00B73617" w:rsidRDefault="00413E73" w:rsidP="00B73617">
            <w:pPr>
              <w:shd w:val="clear" w:color="auto" w:fill="FFFFFF"/>
              <w:tabs>
                <w:tab w:val="left" w:pos="0"/>
                <w:tab w:val="left" w:pos="667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3E73" w:rsidRPr="007321E0" w:rsidRDefault="00413E73" w:rsidP="00704A1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413E73" w:rsidRPr="007321E0" w:rsidRDefault="00413E73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73617" w:rsidRPr="007321E0" w:rsidTr="00C25425">
        <w:trPr>
          <w:trHeight w:val="415"/>
        </w:trPr>
        <w:tc>
          <w:tcPr>
            <w:tcW w:w="737" w:type="dxa"/>
            <w:shd w:val="clear" w:color="auto" w:fill="auto"/>
          </w:tcPr>
          <w:p w:rsidR="00B73617" w:rsidRPr="007321E0" w:rsidRDefault="00B73617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69" w:type="dxa"/>
            <w:shd w:val="clear" w:color="auto" w:fill="auto"/>
          </w:tcPr>
          <w:p w:rsidR="00B73617" w:rsidRDefault="00B73617">
            <w:r w:rsidRPr="00587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79"/>
              </w:tabs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73617">
              <w:rPr>
                <w:rFonts w:ascii="Times New Roman" w:hAnsi="Times New Roman"/>
                <w:sz w:val="24"/>
                <w:szCs w:val="24"/>
              </w:rPr>
              <w:t xml:space="preserve">Чутко Л. Синдром </w:t>
            </w: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менеджера.Эмоциональное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 xml:space="preserve"> выгорание и управление стрессом. СПб, 2010</w:t>
            </w:r>
          </w:p>
          <w:p w:rsidR="00B73617" w:rsidRPr="00B73617" w:rsidRDefault="00B73617" w:rsidP="00B73617">
            <w:pPr>
              <w:shd w:val="clear" w:color="auto" w:fill="FFFFFF"/>
              <w:tabs>
                <w:tab w:val="left" w:pos="0"/>
                <w:tab w:val="left" w:pos="79"/>
                <w:tab w:val="left" w:pos="667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3617" w:rsidRPr="007321E0" w:rsidRDefault="00B73617" w:rsidP="00943F91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73617" w:rsidRPr="007321E0" w:rsidTr="00C25425">
        <w:trPr>
          <w:trHeight w:val="415"/>
        </w:trPr>
        <w:tc>
          <w:tcPr>
            <w:tcW w:w="737" w:type="dxa"/>
            <w:shd w:val="clear" w:color="auto" w:fill="auto"/>
          </w:tcPr>
          <w:p w:rsidR="00B73617" w:rsidRPr="007321E0" w:rsidRDefault="00B73617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69" w:type="dxa"/>
            <w:shd w:val="clear" w:color="auto" w:fill="auto"/>
          </w:tcPr>
          <w:p w:rsidR="00B73617" w:rsidRDefault="00B73617">
            <w:r w:rsidRPr="00587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79"/>
              </w:tabs>
              <w:ind w:lef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617">
              <w:rPr>
                <w:rFonts w:ascii="Times New Roman" w:hAnsi="Times New Roman"/>
                <w:sz w:val="24"/>
                <w:szCs w:val="24"/>
              </w:rPr>
              <w:t>Самоукина</w:t>
            </w:r>
            <w:proofErr w:type="spellEnd"/>
            <w:r w:rsidRPr="00B73617">
              <w:rPr>
                <w:rFonts w:ascii="Times New Roman" w:hAnsi="Times New Roman"/>
                <w:sz w:val="24"/>
                <w:szCs w:val="24"/>
              </w:rPr>
              <w:t xml:space="preserve"> Н. Психология оптимизма М., 2001</w:t>
            </w:r>
          </w:p>
          <w:p w:rsidR="00B73617" w:rsidRPr="00B73617" w:rsidRDefault="00B73617" w:rsidP="00B73617">
            <w:pPr>
              <w:pStyle w:val="4"/>
              <w:shd w:val="clear" w:color="auto" w:fill="auto"/>
              <w:tabs>
                <w:tab w:val="left" w:pos="79"/>
              </w:tabs>
              <w:spacing w:after="0" w:line="226" w:lineRule="exact"/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3617" w:rsidRPr="007321E0" w:rsidRDefault="00B73617" w:rsidP="00943F91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73617" w:rsidRPr="007321E0" w:rsidTr="00C25425">
        <w:trPr>
          <w:trHeight w:val="415"/>
        </w:trPr>
        <w:tc>
          <w:tcPr>
            <w:tcW w:w="737" w:type="dxa"/>
            <w:shd w:val="clear" w:color="auto" w:fill="auto"/>
          </w:tcPr>
          <w:p w:rsidR="00B73617" w:rsidRPr="007321E0" w:rsidRDefault="00B73617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69" w:type="dxa"/>
            <w:shd w:val="clear" w:color="auto" w:fill="auto"/>
          </w:tcPr>
          <w:p w:rsidR="00B73617" w:rsidRDefault="00B73617">
            <w:r w:rsidRPr="00587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tabs>
                <w:tab w:val="left" w:pos="79"/>
              </w:tabs>
              <w:autoSpaceDE w:val="0"/>
              <w:autoSpaceDN w:val="0"/>
              <w:adjustRightInd w:val="0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>Сапольски</w:t>
            </w:r>
            <w:proofErr w:type="spellEnd"/>
            <w:r w:rsidRPr="00B73617">
              <w:rPr>
                <w:rFonts w:ascii="Times New Roman" w:hAnsi="Times New Roman"/>
                <w:bCs/>
                <w:sz w:val="24"/>
                <w:szCs w:val="24"/>
              </w:rPr>
              <w:t xml:space="preserve"> Р. Психология стресса. Спб, 2015</w:t>
            </w:r>
          </w:p>
          <w:p w:rsidR="00B73617" w:rsidRPr="00B73617" w:rsidRDefault="00B73617" w:rsidP="00B73617">
            <w:pPr>
              <w:pStyle w:val="4"/>
              <w:shd w:val="clear" w:color="auto" w:fill="auto"/>
              <w:tabs>
                <w:tab w:val="left" w:pos="79"/>
              </w:tabs>
              <w:spacing w:after="0" w:line="226" w:lineRule="exact"/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3617" w:rsidRPr="007321E0" w:rsidRDefault="00B73617" w:rsidP="00943F91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B73617" w:rsidRPr="007321E0" w:rsidTr="00C25425">
        <w:trPr>
          <w:trHeight w:val="415"/>
        </w:trPr>
        <w:tc>
          <w:tcPr>
            <w:tcW w:w="737" w:type="dxa"/>
            <w:shd w:val="clear" w:color="auto" w:fill="auto"/>
          </w:tcPr>
          <w:p w:rsidR="00B73617" w:rsidRPr="007321E0" w:rsidRDefault="00B73617" w:rsidP="00704A1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69" w:type="dxa"/>
            <w:shd w:val="clear" w:color="auto" w:fill="auto"/>
          </w:tcPr>
          <w:p w:rsidR="00B73617" w:rsidRDefault="00B73617">
            <w:r w:rsidRPr="00587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 стресса и здоровья</w:t>
            </w:r>
          </w:p>
        </w:tc>
        <w:tc>
          <w:tcPr>
            <w:tcW w:w="4440" w:type="dxa"/>
            <w:shd w:val="clear" w:color="auto" w:fill="auto"/>
          </w:tcPr>
          <w:p w:rsidR="00B73617" w:rsidRPr="00B73617" w:rsidRDefault="00B73617" w:rsidP="00B73617">
            <w:pPr>
              <w:pStyle w:val="4"/>
              <w:shd w:val="clear" w:color="auto" w:fill="auto"/>
              <w:tabs>
                <w:tab w:val="left" w:pos="79"/>
              </w:tabs>
              <w:spacing w:after="0" w:line="226" w:lineRule="exact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617">
              <w:rPr>
                <w:rFonts w:ascii="Times New Roman" w:hAnsi="Times New Roman" w:cs="Times New Roman"/>
                <w:sz w:val="24"/>
                <w:szCs w:val="24"/>
              </w:rPr>
              <w:t>Водопьянова Н.Е. Психодиагностика стресса. СПб, 2009</w:t>
            </w:r>
          </w:p>
          <w:p w:rsidR="00B73617" w:rsidRPr="00B73617" w:rsidRDefault="00B73617" w:rsidP="00B73617">
            <w:pPr>
              <w:shd w:val="clear" w:color="auto" w:fill="FFFFFF"/>
              <w:tabs>
                <w:tab w:val="left" w:pos="0"/>
                <w:tab w:val="left" w:pos="79"/>
                <w:tab w:val="left" w:pos="667"/>
              </w:tabs>
              <w:ind w:lef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3617" w:rsidRPr="007321E0" w:rsidRDefault="00B73617" w:rsidP="00943F91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73617" w:rsidRPr="007321E0" w:rsidRDefault="00B73617" w:rsidP="00943F91">
            <w:pPr>
              <w:rPr>
                <w:rFonts w:ascii="Times New Roman" w:hAnsi="Times New Roman"/>
              </w:rPr>
            </w:pPr>
            <w:r w:rsidRPr="007321E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</w:tbl>
    <w:p w:rsidR="00241900" w:rsidRPr="00241900" w:rsidRDefault="00241900" w:rsidP="00222248">
      <w:pPr>
        <w:rPr>
          <w:rFonts w:ascii="Berlin Sans FB" w:hAnsi="Berlin Sans FB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222248" w:rsidRPr="00241900" w:rsidRDefault="00241900" w:rsidP="00222248">
      <w:pPr>
        <w:rPr>
          <w:rFonts w:ascii="Times New Roman" w:hAnsi="Times New Roman"/>
          <w:sz w:val="24"/>
          <w:szCs w:val="24"/>
          <w:lang w:val="kk-KZ"/>
        </w:rPr>
      </w:pPr>
      <w:r w:rsidRPr="00241900">
        <w:rPr>
          <w:rFonts w:ascii="Times New Roman" w:hAnsi="Times New Roman"/>
          <w:sz w:val="24"/>
          <w:szCs w:val="24"/>
          <w:lang w:val="kk-KZ"/>
        </w:rPr>
        <w:t xml:space="preserve">Электронный вариант  рекомендованных книг </w:t>
      </w:r>
      <w:r w:rsidR="007321E0">
        <w:rPr>
          <w:rFonts w:ascii="Times New Roman" w:hAnsi="Times New Roman"/>
          <w:sz w:val="24"/>
          <w:szCs w:val="24"/>
          <w:lang w:val="kk-KZ"/>
        </w:rPr>
        <w:t>прикреплен в опции «Дополнительный материал»</w:t>
      </w:r>
    </w:p>
    <w:p w:rsidR="00241900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9F2">
        <w:rPr>
          <w:rFonts w:ascii="Times New Roman" w:hAnsi="Times New Roman"/>
          <w:sz w:val="24"/>
          <w:szCs w:val="24"/>
        </w:rPr>
        <w:t xml:space="preserve">      </w:t>
      </w:r>
    </w:p>
    <w:p w:rsidR="00241900" w:rsidRDefault="00241900" w:rsidP="00222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248" w:rsidRPr="001839F2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9F2">
        <w:rPr>
          <w:rFonts w:ascii="Times New Roman" w:hAnsi="Times New Roman"/>
          <w:sz w:val="24"/>
          <w:szCs w:val="24"/>
        </w:rPr>
        <w:t xml:space="preserve">  </w:t>
      </w:r>
      <w:r w:rsidR="00241900">
        <w:rPr>
          <w:rFonts w:ascii="Times New Roman" w:hAnsi="Times New Roman"/>
          <w:sz w:val="24"/>
          <w:szCs w:val="24"/>
        </w:rPr>
        <w:t xml:space="preserve">   </w:t>
      </w:r>
      <w:r w:rsidR="00014206">
        <w:rPr>
          <w:rFonts w:ascii="Times New Roman" w:hAnsi="Times New Roman"/>
          <w:sz w:val="24"/>
          <w:szCs w:val="24"/>
        </w:rPr>
        <w:t xml:space="preserve">    </w:t>
      </w:r>
      <w:r w:rsidR="00241900">
        <w:rPr>
          <w:rFonts w:ascii="Times New Roman" w:hAnsi="Times New Roman"/>
          <w:sz w:val="24"/>
          <w:szCs w:val="24"/>
        </w:rPr>
        <w:t xml:space="preserve"> </w:t>
      </w:r>
      <w:r w:rsidRPr="001839F2">
        <w:rPr>
          <w:rFonts w:ascii="Times New Roman" w:hAnsi="Times New Roman"/>
          <w:sz w:val="24"/>
          <w:szCs w:val="24"/>
        </w:rPr>
        <w:t xml:space="preserve">Преподаватель                                    </w:t>
      </w:r>
      <w:r w:rsidRPr="001839F2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1839F2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1839F2">
        <w:rPr>
          <w:rFonts w:ascii="Times New Roman" w:hAnsi="Times New Roman"/>
          <w:sz w:val="24"/>
          <w:szCs w:val="24"/>
        </w:rPr>
        <w:t xml:space="preserve"> </w:t>
      </w:r>
      <w:r w:rsidR="009B6DB1">
        <w:rPr>
          <w:rFonts w:ascii="Times New Roman" w:hAnsi="Times New Roman"/>
          <w:sz w:val="24"/>
          <w:szCs w:val="24"/>
          <w:lang w:val="kk-KZ"/>
        </w:rPr>
        <w:t>Борбасова</w:t>
      </w:r>
      <w:r w:rsidR="009B6DB1">
        <w:rPr>
          <w:rFonts w:ascii="Times New Roman" w:hAnsi="Times New Roman"/>
          <w:sz w:val="24"/>
          <w:szCs w:val="24"/>
        </w:rPr>
        <w:t xml:space="preserve"> Г.Н</w:t>
      </w:r>
      <w:r w:rsidRPr="001839F2">
        <w:rPr>
          <w:rFonts w:ascii="Times New Roman" w:hAnsi="Times New Roman"/>
          <w:sz w:val="24"/>
          <w:szCs w:val="24"/>
        </w:rPr>
        <w:t>.</w:t>
      </w:r>
    </w:p>
    <w:p w:rsidR="00222248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839F2"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222248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22248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22248" w:rsidRPr="001839F2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Зав.</w:t>
      </w:r>
      <w:r w:rsidRPr="001839F2">
        <w:rPr>
          <w:rFonts w:ascii="Times New Roman" w:hAnsi="Times New Roman"/>
          <w:sz w:val="24"/>
          <w:szCs w:val="24"/>
        </w:rPr>
        <w:t xml:space="preserve"> кафедрой</w:t>
      </w:r>
    </w:p>
    <w:p w:rsidR="00222248" w:rsidRPr="001839F2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9F2">
        <w:rPr>
          <w:rFonts w:ascii="Times New Roman" w:hAnsi="Times New Roman"/>
          <w:sz w:val="24"/>
          <w:szCs w:val="24"/>
          <w:lang w:val="kk-KZ"/>
        </w:rPr>
        <w:t xml:space="preserve">        </w:t>
      </w:r>
      <w:proofErr w:type="gramStart"/>
      <w:r w:rsidR="009B6DB1">
        <w:rPr>
          <w:rFonts w:ascii="Times New Roman" w:hAnsi="Times New Roman"/>
          <w:sz w:val="24"/>
          <w:szCs w:val="24"/>
        </w:rPr>
        <w:t>общей</w:t>
      </w:r>
      <w:proofErr w:type="gramEnd"/>
      <w:r w:rsidR="009B6DB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B6DB1">
        <w:rPr>
          <w:rFonts w:ascii="Times New Roman" w:hAnsi="Times New Roman"/>
          <w:sz w:val="24"/>
          <w:szCs w:val="24"/>
        </w:rPr>
        <w:t>прикладно</w:t>
      </w:r>
      <w:proofErr w:type="spellEnd"/>
      <w:r w:rsidR="009B6DB1">
        <w:rPr>
          <w:rFonts w:ascii="Times New Roman" w:hAnsi="Times New Roman"/>
          <w:sz w:val="24"/>
          <w:szCs w:val="24"/>
          <w:lang w:val="kk-KZ"/>
        </w:rPr>
        <w:t>й</w:t>
      </w:r>
      <w:r w:rsidRPr="001839F2">
        <w:rPr>
          <w:rFonts w:ascii="Times New Roman" w:hAnsi="Times New Roman"/>
          <w:sz w:val="24"/>
          <w:szCs w:val="24"/>
        </w:rPr>
        <w:t xml:space="preserve"> психологии</w:t>
      </w:r>
    </w:p>
    <w:p w:rsidR="00222248" w:rsidRPr="009B6DB1" w:rsidRDefault="00222248" w:rsidP="002222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839F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839F2">
        <w:rPr>
          <w:rFonts w:ascii="Times New Roman" w:hAnsi="Times New Roman"/>
          <w:sz w:val="24"/>
          <w:szCs w:val="24"/>
        </w:rPr>
        <w:tab/>
      </w:r>
      <w:r w:rsidRPr="001839F2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Pr="001839F2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Pr="001839F2">
        <w:rPr>
          <w:rFonts w:ascii="Times New Roman" w:hAnsi="Times New Roman"/>
          <w:sz w:val="24"/>
          <w:szCs w:val="24"/>
        </w:rPr>
        <w:t xml:space="preserve"> </w:t>
      </w:r>
      <w:r w:rsidR="009B6DB1">
        <w:rPr>
          <w:rFonts w:ascii="Times New Roman" w:hAnsi="Times New Roman"/>
          <w:sz w:val="24"/>
          <w:szCs w:val="24"/>
          <w:lang w:val="kk-KZ"/>
        </w:rPr>
        <w:t xml:space="preserve">           Мынбаева А</w:t>
      </w:r>
      <w:r w:rsidRPr="001839F2">
        <w:rPr>
          <w:rFonts w:ascii="Times New Roman" w:hAnsi="Times New Roman"/>
          <w:sz w:val="24"/>
          <w:szCs w:val="24"/>
        </w:rPr>
        <w:t>.</w:t>
      </w:r>
      <w:r w:rsidR="009B6DB1">
        <w:rPr>
          <w:rFonts w:ascii="Times New Roman" w:hAnsi="Times New Roman"/>
          <w:sz w:val="24"/>
          <w:szCs w:val="24"/>
          <w:lang w:val="kk-KZ"/>
        </w:rPr>
        <w:t>К.</w:t>
      </w:r>
      <w:bookmarkStart w:id="0" w:name="_GoBack"/>
      <w:bookmarkEnd w:id="0"/>
    </w:p>
    <w:p w:rsidR="00222248" w:rsidRDefault="00222248"/>
    <w:sectPr w:rsidR="00222248" w:rsidSect="002222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A4668"/>
    <w:multiLevelType w:val="hybridMultilevel"/>
    <w:tmpl w:val="8A08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2FEE"/>
    <w:multiLevelType w:val="hybridMultilevel"/>
    <w:tmpl w:val="9CD2B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96DCB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240BA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B0FFA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753EC1"/>
    <w:multiLevelType w:val="hybridMultilevel"/>
    <w:tmpl w:val="9CD2B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81CBA"/>
    <w:multiLevelType w:val="hybridMultilevel"/>
    <w:tmpl w:val="9CD2B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81850"/>
    <w:multiLevelType w:val="hybridMultilevel"/>
    <w:tmpl w:val="8A08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04AA7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8172B9"/>
    <w:multiLevelType w:val="hybridMultilevel"/>
    <w:tmpl w:val="E17A8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B112DF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FE0980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6E44C9"/>
    <w:multiLevelType w:val="hybridMultilevel"/>
    <w:tmpl w:val="9CD2B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D6354"/>
    <w:multiLevelType w:val="hybridMultilevel"/>
    <w:tmpl w:val="9CD2B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B349D6"/>
    <w:multiLevelType w:val="hybridMultilevel"/>
    <w:tmpl w:val="BA1A0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AF5C3E"/>
    <w:multiLevelType w:val="hybridMultilevel"/>
    <w:tmpl w:val="8A08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48"/>
    <w:rsid w:val="00014206"/>
    <w:rsid w:val="00041304"/>
    <w:rsid w:val="00194698"/>
    <w:rsid w:val="001F4AE9"/>
    <w:rsid w:val="00222248"/>
    <w:rsid w:val="00241900"/>
    <w:rsid w:val="00255E50"/>
    <w:rsid w:val="00257320"/>
    <w:rsid w:val="00283BAD"/>
    <w:rsid w:val="00413E73"/>
    <w:rsid w:val="00476362"/>
    <w:rsid w:val="007321E0"/>
    <w:rsid w:val="00834B95"/>
    <w:rsid w:val="00893307"/>
    <w:rsid w:val="009B6DB1"/>
    <w:rsid w:val="009C671B"/>
    <w:rsid w:val="00A2189D"/>
    <w:rsid w:val="00B73617"/>
    <w:rsid w:val="00BB2D78"/>
    <w:rsid w:val="00C25425"/>
    <w:rsid w:val="00C63659"/>
    <w:rsid w:val="00D865A4"/>
    <w:rsid w:val="00E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0C3DE-B040-41D1-A466-0524CB7B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4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361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248"/>
  </w:style>
  <w:style w:type="paragraph" w:styleId="a3">
    <w:name w:val="List Paragraph"/>
    <w:basedOn w:val="a"/>
    <w:uiPriority w:val="34"/>
    <w:qFormat/>
    <w:rsid w:val="008933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361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a4">
    <w:name w:val="Основной текст_"/>
    <w:link w:val="4"/>
    <w:rsid w:val="00B7361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B73617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2022-08-31T07:09:00Z</dcterms:created>
  <dcterms:modified xsi:type="dcterms:W3CDTF">2022-08-31T07:09:00Z</dcterms:modified>
</cp:coreProperties>
</file>